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FA7F" w14:textId="77777777" w:rsidR="00FC5EA9" w:rsidRPr="00F95516" w:rsidRDefault="00FC5EA9" w:rsidP="009F3695">
      <w:pPr>
        <w:spacing w:line="20" w:lineRule="atLeast"/>
        <w:rPr>
          <w:sz w:val="28"/>
          <w:szCs w:val="28"/>
        </w:rPr>
      </w:pPr>
    </w:p>
    <w:p w14:paraId="38A055B3" w14:textId="77777777" w:rsidR="00FC5EA9" w:rsidRPr="00F95516" w:rsidRDefault="00FC5EA9" w:rsidP="00FC5EA9">
      <w:pPr>
        <w:spacing w:line="20" w:lineRule="atLeast"/>
        <w:jc w:val="both"/>
        <w:rPr>
          <w:sz w:val="28"/>
          <w:szCs w:val="28"/>
        </w:rPr>
      </w:pPr>
    </w:p>
    <w:p w14:paraId="6F650150" w14:textId="1D566D99" w:rsidR="009F3695" w:rsidRDefault="009F3695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DB0EF6">
        <w:rPr>
          <w:sz w:val="28"/>
          <w:szCs w:val="28"/>
        </w:rPr>
        <w:t>9. jūlijā</w:t>
      </w:r>
      <w:r>
        <w:rPr>
          <w:sz w:val="28"/>
          <w:szCs w:val="28"/>
        </w:rPr>
        <w:tab/>
        <w:t>Rīkojums Nr.</w:t>
      </w:r>
      <w:r w:rsidR="00DB0EF6">
        <w:rPr>
          <w:sz w:val="28"/>
          <w:szCs w:val="28"/>
        </w:rPr>
        <w:t> 330</w:t>
      </w:r>
    </w:p>
    <w:p w14:paraId="10F03AB9" w14:textId="323B3283" w:rsidR="009F3695" w:rsidRDefault="009F3695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DB0EF6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DB0EF6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 §)</w:t>
      </w:r>
    </w:p>
    <w:p w14:paraId="7DE5A3E3" w14:textId="77777777" w:rsidR="0048646C" w:rsidRDefault="0048646C" w:rsidP="00FC5EA9">
      <w:pPr>
        <w:pStyle w:val="BodyText"/>
        <w:spacing w:line="20" w:lineRule="atLeast"/>
        <w:rPr>
          <w:szCs w:val="28"/>
        </w:rPr>
      </w:pPr>
    </w:p>
    <w:p w14:paraId="4D58C90B" w14:textId="1AC8DE41" w:rsidR="0048646C" w:rsidRDefault="0048646C" w:rsidP="0028568F">
      <w:pPr>
        <w:pStyle w:val="BodyText"/>
        <w:spacing w:line="20" w:lineRule="atLeast"/>
        <w:jc w:val="center"/>
        <w:rPr>
          <w:color w:val="000000"/>
          <w:szCs w:val="28"/>
        </w:rPr>
      </w:pPr>
      <w:r w:rsidRPr="0048646C">
        <w:rPr>
          <w:b/>
          <w:bCs/>
        </w:rPr>
        <w:t>Par finansējuma piešķiršanu Latvijas Drošības un aizsardzības industriju federācijai</w:t>
      </w:r>
    </w:p>
    <w:p w14:paraId="56686043" w14:textId="77777777" w:rsidR="0048646C" w:rsidRDefault="0048646C" w:rsidP="0048646C">
      <w:pPr>
        <w:pStyle w:val="BodyText"/>
        <w:spacing w:line="20" w:lineRule="atLeast"/>
        <w:rPr>
          <w:color w:val="000000"/>
          <w:szCs w:val="28"/>
        </w:rPr>
      </w:pPr>
    </w:p>
    <w:p w14:paraId="50BDBCF0" w14:textId="00A5D311" w:rsidR="00D14B43" w:rsidRDefault="00D14B43" w:rsidP="00F50AF5">
      <w:pPr>
        <w:pStyle w:val="BodyText"/>
        <w:spacing w:line="20" w:lineRule="atLeast"/>
        <w:ind w:firstLine="720"/>
        <w:jc w:val="both"/>
        <w:rPr>
          <w:rStyle w:val="FontStyle11"/>
          <w:color w:val="000000"/>
          <w:sz w:val="28"/>
          <w:szCs w:val="28"/>
        </w:rPr>
      </w:pPr>
      <w:r w:rsidRPr="00BD3EC5">
        <w:rPr>
          <w:szCs w:val="28"/>
        </w:rPr>
        <w:t xml:space="preserve">1. Lai </w:t>
      </w:r>
      <w:r>
        <w:rPr>
          <w:szCs w:val="28"/>
        </w:rPr>
        <w:t>nodrošinātu</w:t>
      </w:r>
      <w:r w:rsidRPr="00BD3EC5">
        <w:rPr>
          <w:szCs w:val="28"/>
        </w:rPr>
        <w:t xml:space="preserve"> </w:t>
      </w:r>
      <w:r>
        <w:rPr>
          <w:szCs w:val="28"/>
        </w:rPr>
        <w:t xml:space="preserve">biedrības </w:t>
      </w:r>
      <w:r w:rsidR="009F3695">
        <w:rPr>
          <w:szCs w:val="28"/>
        </w:rPr>
        <w:t>"</w:t>
      </w:r>
      <w:r>
        <w:rPr>
          <w:szCs w:val="28"/>
        </w:rPr>
        <w:t>Latvijas Drošības un aizsardzības industriju federācija</w:t>
      </w:r>
      <w:r w:rsidR="009F3695">
        <w:rPr>
          <w:szCs w:val="28"/>
        </w:rPr>
        <w:t>"</w:t>
      </w:r>
      <w:r>
        <w:rPr>
          <w:szCs w:val="28"/>
        </w:rPr>
        <w:t xml:space="preserve"> biedru dalību </w:t>
      </w:r>
      <w:r w:rsidR="0028568F">
        <w:rPr>
          <w:szCs w:val="28"/>
        </w:rPr>
        <w:t>s</w:t>
      </w:r>
      <w:r w:rsidR="0028568F" w:rsidRPr="0028568F">
        <w:rPr>
          <w:szCs w:val="28"/>
        </w:rPr>
        <w:t>tarptautiska</w:t>
      </w:r>
      <w:r w:rsidR="0028568F">
        <w:rPr>
          <w:szCs w:val="28"/>
        </w:rPr>
        <w:t>jā</w:t>
      </w:r>
      <w:r w:rsidR="0028568F" w:rsidRPr="0028568F">
        <w:rPr>
          <w:szCs w:val="28"/>
        </w:rPr>
        <w:t xml:space="preserve"> </w:t>
      </w:r>
      <w:r w:rsidR="0028568F">
        <w:rPr>
          <w:szCs w:val="28"/>
        </w:rPr>
        <w:t>a</w:t>
      </w:r>
      <w:r w:rsidR="0028568F" w:rsidRPr="0028568F">
        <w:rPr>
          <w:szCs w:val="28"/>
        </w:rPr>
        <w:t>izsardzības un drošības ekipējum</w:t>
      </w:r>
      <w:r w:rsidR="0028568F">
        <w:rPr>
          <w:szCs w:val="28"/>
        </w:rPr>
        <w:t>a</w:t>
      </w:r>
      <w:r w:rsidR="0028568F" w:rsidRPr="0028568F">
        <w:rPr>
          <w:szCs w:val="28"/>
        </w:rPr>
        <w:t xml:space="preserve"> </w:t>
      </w:r>
      <w:r>
        <w:rPr>
          <w:szCs w:val="28"/>
        </w:rPr>
        <w:t xml:space="preserve">izstādē </w:t>
      </w:r>
      <w:r w:rsidR="0028568F">
        <w:rPr>
          <w:szCs w:val="28"/>
        </w:rPr>
        <w:t>(</w:t>
      </w:r>
      <w:proofErr w:type="spellStart"/>
      <w:r w:rsidRPr="0028568F">
        <w:rPr>
          <w:i/>
          <w:szCs w:val="28"/>
        </w:rPr>
        <w:t>Defence&amp;Security</w:t>
      </w:r>
      <w:proofErr w:type="spellEnd"/>
      <w:r w:rsidRPr="0028568F">
        <w:rPr>
          <w:i/>
          <w:szCs w:val="28"/>
        </w:rPr>
        <w:t xml:space="preserve"> </w:t>
      </w:r>
      <w:proofErr w:type="spellStart"/>
      <w:r w:rsidRPr="0028568F">
        <w:rPr>
          <w:i/>
          <w:szCs w:val="28"/>
        </w:rPr>
        <w:t>Equipment</w:t>
      </w:r>
      <w:proofErr w:type="spellEnd"/>
      <w:r w:rsidRPr="0028568F">
        <w:rPr>
          <w:i/>
          <w:szCs w:val="28"/>
        </w:rPr>
        <w:t xml:space="preserve"> </w:t>
      </w:r>
      <w:proofErr w:type="spellStart"/>
      <w:r w:rsidRPr="0028568F">
        <w:rPr>
          <w:i/>
          <w:szCs w:val="28"/>
        </w:rPr>
        <w:t>International</w:t>
      </w:r>
      <w:proofErr w:type="spellEnd"/>
      <w:r w:rsidRPr="0028568F">
        <w:rPr>
          <w:i/>
          <w:szCs w:val="28"/>
        </w:rPr>
        <w:t xml:space="preserve"> 2019</w:t>
      </w:r>
      <w:r w:rsidR="0028568F" w:rsidRPr="002D5DF4">
        <w:rPr>
          <w:szCs w:val="28"/>
        </w:rPr>
        <w:t>)</w:t>
      </w:r>
      <w:r>
        <w:rPr>
          <w:szCs w:val="28"/>
        </w:rPr>
        <w:t xml:space="preserve"> ar vienotu nacionālo stendu, piedalīšanos NATO un Eiropas Savienības industrijas un lietišķās pētniecības darba grupās, kā arī līdzfinansētu Baltijas valstu inovāciju konferences un pasākuma </w:t>
      </w:r>
      <w:r w:rsidR="009F3695">
        <w:rPr>
          <w:szCs w:val="28"/>
        </w:rPr>
        <w:t>"</w:t>
      </w:r>
      <w:r>
        <w:rPr>
          <w:szCs w:val="28"/>
        </w:rPr>
        <w:t>Industrijas diena 2019</w:t>
      </w:r>
      <w:r w:rsidR="009F3695">
        <w:rPr>
          <w:szCs w:val="28"/>
        </w:rPr>
        <w:t>"</w:t>
      </w:r>
      <w:r>
        <w:rPr>
          <w:szCs w:val="28"/>
        </w:rPr>
        <w:t xml:space="preserve"> organizēšanu</w:t>
      </w:r>
      <w:r w:rsidRPr="00BD3EC5">
        <w:rPr>
          <w:szCs w:val="28"/>
        </w:rPr>
        <w:t xml:space="preserve">, </w:t>
      </w:r>
      <w:r>
        <w:rPr>
          <w:szCs w:val="28"/>
        </w:rPr>
        <w:t xml:space="preserve">piešķirt </w:t>
      </w:r>
      <w:r w:rsidR="0028568F">
        <w:rPr>
          <w:szCs w:val="28"/>
        </w:rPr>
        <w:t xml:space="preserve">minētajai biedrībai </w:t>
      </w:r>
      <w:r>
        <w:rPr>
          <w:szCs w:val="28"/>
        </w:rPr>
        <w:t xml:space="preserve">no </w:t>
      </w:r>
      <w:r w:rsidRPr="00BD3EC5">
        <w:rPr>
          <w:szCs w:val="28"/>
        </w:rPr>
        <w:t>Aizsardzības ministrija</w:t>
      </w:r>
      <w:r>
        <w:rPr>
          <w:szCs w:val="28"/>
        </w:rPr>
        <w:t>s</w:t>
      </w:r>
      <w:r w:rsidR="00700401">
        <w:rPr>
          <w:szCs w:val="28"/>
        </w:rPr>
        <w:t xml:space="preserve"> </w:t>
      </w:r>
      <w:r w:rsidRPr="00BD3EC5">
        <w:rPr>
          <w:szCs w:val="28"/>
        </w:rPr>
        <w:t>budžeta programmas 3</w:t>
      </w:r>
      <w:r>
        <w:rPr>
          <w:szCs w:val="28"/>
        </w:rPr>
        <w:t>0</w:t>
      </w:r>
      <w:r w:rsidRPr="00BD3EC5">
        <w:rPr>
          <w:szCs w:val="28"/>
        </w:rPr>
        <w:t xml:space="preserve">.00.00 </w:t>
      </w:r>
      <w:r w:rsidR="009F3695">
        <w:rPr>
          <w:szCs w:val="28"/>
        </w:rPr>
        <w:t>"</w:t>
      </w:r>
      <w:r>
        <w:rPr>
          <w:szCs w:val="28"/>
        </w:rPr>
        <w:t>Valsts aizsardzības politikas realizācija</w:t>
      </w:r>
      <w:r w:rsidR="009F3695">
        <w:rPr>
          <w:szCs w:val="28"/>
        </w:rPr>
        <w:t>"</w:t>
      </w:r>
      <w:r w:rsidRPr="00C771C8">
        <w:rPr>
          <w:szCs w:val="28"/>
        </w:rPr>
        <w:t xml:space="preserve"> </w:t>
      </w:r>
      <w:r>
        <w:rPr>
          <w:szCs w:val="28"/>
        </w:rPr>
        <w:t>40</w:t>
      </w:r>
      <w:r w:rsidRPr="00C771C8">
        <w:rPr>
          <w:szCs w:val="28"/>
        </w:rPr>
        <w:t> </w:t>
      </w:r>
      <w:r>
        <w:rPr>
          <w:szCs w:val="28"/>
        </w:rPr>
        <w:t>000</w:t>
      </w:r>
      <w:r w:rsidRPr="00C771C8">
        <w:rPr>
          <w:szCs w:val="28"/>
        </w:rPr>
        <w:t xml:space="preserve"> </w:t>
      </w:r>
      <w:proofErr w:type="spellStart"/>
      <w:r w:rsidRPr="00C771C8">
        <w:rPr>
          <w:i/>
          <w:szCs w:val="28"/>
        </w:rPr>
        <w:t>euro</w:t>
      </w:r>
      <w:proofErr w:type="spellEnd"/>
      <w:r>
        <w:rPr>
          <w:szCs w:val="28"/>
        </w:rPr>
        <w:t>.</w:t>
      </w:r>
      <w:r w:rsidRPr="00C771C8">
        <w:rPr>
          <w:szCs w:val="28"/>
        </w:rPr>
        <w:t xml:space="preserve"> </w:t>
      </w:r>
    </w:p>
    <w:p w14:paraId="1A062D4A" w14:textId="77777777" w:rsidR="00D14B43" w:rsidRPr="003A1987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</w:p>
    <w:p w14:paraId="7A042B26" w14:textId="471B3613" w:rsidR="00D14B43" w:rsidRPr="003A1987" w:rsidRDefault="00D14B43" w:rsidP="00D14B43">
      <w:pPr>
        <w:pStyle w:val="BodyTextIndent"/>
        <w:spacing w:after="0"/>
        <w:ind w:left="0" w:firstLine="720"/>
        <w:jc w:val="both"/>
        <w:rPr>
          <w:rStyle w:val="FontStyle11"/>
          <w:color w:val="000000"/>
          <w:sz w:val="28"/>
          <w:szCs w:val="28"/>
        </w:rPr>
      </w:pPr>
      <w:r w:rsidRPr="003A1987">
        <w:rPr>
          <w:sz w:val="28"/>
          <w:szCs w:val="28"/>
        </w:rPr>
        <w:t xml:space="preserve">2. </w:t>
      </w:r>
      <w:r w:rsidR="0028568F" w:rsidRPr="0028568F">
        <w:rPr>
          <w:sz w:val="28"/>
          <w:szCs w:val="28"/>
        </w:rPr>
        <w:t xml:space="preserve">Aizsardzības ministrijai noslēgt vienošanos ar šā rīkojuma 1. punktā minēto biedrību, paredzot piešķirto finanšu līdzekļu izlietojuma uzraudzības kārtību un nosakot, ka </w:t>
      </w:r>
      <w:r w:rsidR="000C32C2">
        <w:rPr>
          <w:sz w:val="28"/>
          <w:szCs w:val="28"/>
        </w:rPr>
        <w:t>biedrība</w:t>
      </w:r>
      <w:r w:rsidR="000C32C2" w:rsidRPr="0028568F">
        <w:rPr>
          <w:sz w:val="28"/>
          <w:szCs w:val="28"/>
        </w:rPr>
        <w:t xml:space="preserve"> </w:t>
      </w:r>
      <w:r w:rsidR="000C32C2">
        <w:rPr>
          <w:sz w:val="28"/>
          <w:szCs w:val="28"/>
        </w:rPr>
        <w:t xml:space="preserve">ir </w:t>
      </w:r>
      <w:r w:rsidR="000C32C2" w:rsidRPr="0028568F">
        <w:rPr>
          <w:sz w:val="28"/>
          <w:szCs w:val="28"/>
        </w:rPr>
        <w:t xml:space="preserve">atbildīga </w:t>
      </w:r>
      <w:r w:rsidR="0028568F" w:rsidRPr="0028568F">
        <w:rPr>
          <w:sz w:val="28"/>
          <w:szCs w:val="28"/>
        </w:rPr>
        <w:t>par grāmatvedības datu pareizību un finanšu līdzekļu izlietojumu atbilstoši plānotajam.</w:t>
      </w:r>
    </w:p>
    <w:p w14:paraId="1DEA225E" w14:textId="77777777" w:rsidR="009F3695" w:rsidRPr="00C6135A" w:rsidRDefault="009F3695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A353B3A" w14:textId="77777777" w:rsidR="009F3695" w:rsidRPr="00C6135A" w:rsidRDefault="009F3695" w:rsidP="00D262A4">
      <w:pPr>
        <w:jc w:val="both"/>
        <w:rPr>
          <w:sz w:val="28"/>
          <w:szCs w:val="28"/>
        </w:rPr>
      </w:pPr>
    </w:p>
    <w:p w14:paraId="272DFA10" w14:textId="77777777" w:rsidR="009F3695" w:rsidRPr="00C6135A" w:rsidRDefault="009F3695" w:rsidP="00D262A4">
      <w:pPr>
        <w:contextualSpacing/>
        <w:jc w:val="both"/>
        <w:rPr>
          <w:sz w:val="28"/>
          <w:szCs w:val="28"/>
        </w:rPr>
      </w:pPr>
    </w:p>
    <w:p w14:paraId="19C9FE99" w14:textId="77777777" w:rsidR="00351F7D" w:rsidRDefault="00351F7D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7538FFB5" w14:textId="77777777" w:rsidR="00351F7D" w:rsidRDefault="00351F7D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6B6B193" w14:textId="77777777" w:rsidR="00351F7D" w:rsidRPr="008D42CB" w:rsidRDefault="00351F7D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68D29D98" w14:textId="1E220296" w:rsidR="009F3695" w:rsidRPr="00C6135A" w:rsidRDefault="009F369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2F4C58E" w14:textId="77777777" w:rsidR="009F3695" w:rsidRPr="00C6135A" w:rsidRDefault="009F369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334BC3A9" w14:textId="77777777" w:rsidR="009F3695" w:rsidRPr="00C6135A" w:rsidRDefault="009F369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C9DF399" w14:textId="77777777" w:rsidR="009F3695" w:rsidRPr="00C6135A" w:rsidRDefault="009F3695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5297202E" w14:textId="65DAE078" w:rsidR="009F3695" w:rsidRPr="00C6135A" w:rsidRDefault="009F3695" w:rsidP="009F369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>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9F3695" w:rsidRPr="00C6135A" w:rsidSect="009F369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CF7CB" w14:textId="77777777" w:rsidR="00B23817" w:rsidRDefault="00B23817">
      <w:r>
        <w:separator/>
      </w:r>
    </w:p>
  </w:endnote>
  <w:endnote w:type="continuationSeparator" w:id="0">
    <w:p w14:paraId="30E7EAE0" w14:textId="77777777" w:rsidR="00B23817" w:rsidRDefault="00B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61B12" w14:textId="309439F9" w:rsidR="009F3695" w:rsidRPr="009F3695" w:rsidRDefault="009F3695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R1192_9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625777"/>
      <w:placeholder>
        <w:docPart w:val="DD994C238F934CF4843610D482CC7724"/>
      </w:placeholder>
      <w:temporary/>
      <w:showingPlcHdr/>
      <w15:appearance w15:val="hidden"/>
    </w:sdtPr>
    <w:sdtEndPr/>
    <w:sdtContent>
      <w:p w14:paraId="71B43AAF" w14:textId="77777777" w:rsidR="009B5E92" w:rsidRDefault="003D4731">
        <w:pPr>
          <w:pStyle w:val="Footer"/>
        </w:pPr>
        <w:r>
          <w:t>[Type here]</w:t>
        </w:r>
      </w:p>
    </w:sdtContent>
  </w:sdt>
  <w:p w14:paraId="71B43AB0" w14:textId="77777777" w:rsidR="009B5E92" w:rsidRDefault="009B5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E503" w14:textId="77777777" w:rsidR="00B23817" w:rsidRDefault="00B23817">
      <w:r>
        <w:separator/>
      </w:r>
    </w:p>
  </w:footnote>
  <w:footnote w:type="continuationSeparator" w:id="0">
    <w:p w14:paraId="0D1464D3" w14:textId="77777777" w:rsidR="00B23817" w:rsidRDefault="00B2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AC" w14:textId="77777777" w:rsidR="00DC6B87" w:rsidRDefault="003D4731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43AAD" w14:textId="77777777" w:rsidR="00DC6B87" w:rsidRDefault="00DC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6C0B8" w14:textId="43CBB28E" w:rsidR="009F3695" w:rsidRDefault="009F3695">
    <w:pPr>
      <w:pStyle w:val="Header"/>
    </w:pPr>
  </w:p>
  <w:p w14:paraId="6712448C" w14:textId="6CDAB9BA" w:rsidR="009F3695" w:rsidRPr="00A142D0" w:rsidRDefault="009F3695" w:rsidP="00501350">
    <w:pPr>
      <w:pStyle w:val="Header"/>
    </w:pPr>
    <w:r>
      <w:rPr>
        <w:noProof/>
      </w:rPr>
      <w:drawing>
        <wp:inline distT="0" distB="0" distL="0" distR="0" wp14:anchorId="256321BE" wp14:editId="5DAA6467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5A1FBB"/>
    <w:multiLevelType w:val="hybridMultilevel"/>
    <w:tmpl w:val="3FE23780"/>
    <w:lvl w:ilvl="0" w:tplc="F85A3D52">
      <w:start w:val="1"/>
      <w:numFmt w:val="decimal"/>
      <w:lvlText w:val="%1."/>
      <w:lvlJc w:val="left"/>
      <w:pPr>
        <w:ind w:left="1125" w:hanging="405"/>
      </w:pPr>
      <w:rPr>
        <w:rFonts w:hint="default"/>
        <w:color w:val="000000"/>
      </w:rPr>
    </w:lvl>
    <w:lvl w:ilvl="1" w:tplc="02FCFE24" w:tentative="1">
      <w:start w:val="1"/>
      <w:numFmt w:val="lowerLetter"/>
      <w:lvlText w:val="%2."/>
      <w:lvlJc w:val="left"/>
      <w:pPr>
        <w:ind w:left="1800" w:hanging="360"/>
      </w:pPr>
    </w:lvl>
    <w:lvl w:ilvl="2" w:tplc="2E98D08C" w:tentative="1">
      <w:start w:val="1"/>
      <w:numFmt w:val="lowerRoman"/>
      <w:lvlText w:val="%3."/>
      <w:lvlJc w:val="right"/>
      <w:pPr>
        <w:ind w:left="2520" w:hanging="180"/>
      </w:pPr>
    </w:lvl>
    <w:lvl w:ilvl="3" w:tplc="165AFD00" w:tentative="1">
      <w:start w:val="1"/>
      <w:numFmt w:val="decimal"/>
      <w:lvlText w:val="%4."/>
      <w:lvlJc w:val="left"/>
      <w:pPr>
        <w:ind w:left="3240" w:hanging="360"/>
      </w:pPr>
    </w:lvl>
    <w:lvl w:ilvl="4" w:tplc="9D46292C" w:tentative="1">
      <w:start w:val="1"/>
      <w:numFmt w:val="lowerLetter"/>
      <w:lvlText w:val="%5."/>
      <w:lvlJc w:val="left"/>
      <w:pPr>
        <w:ind w:left="3960" w:hanging="360"/>
      </w:pPr>
    </w:lvl>
    <w:lvl w:ilvl="5" w:tplc="FD80D3B0" w:tentative="1">
      <w:start w:val="1"/>
      <w:numFmt w:val="lowerRoman"/>
      <w:lvlText w:val="%6."/>
      <w:lvlJc w:val="right"/>
      <w:pPr>
        <w:ind w:left="4680" w:hanging="180"/>
      </w:pPr>
    </w:lvl>
    <w:lvl w:ilvl="6" w:tplc="B9044332" w:tentative="1">
      <w:start w:val="1"/>
      <w:numFmt w:val="decimal"/>
      <w:lvlText w:val="%7."/>
      <w:lvlJc w:val="left"/>
      <w:pPr>
        <w:ind w:left="5400" w:hanging="360"/>
      </w:pPr>
    </w:lvl>
    <w:lvl w:ilvl="7" w:tplc="624200D4" w:tentative="1">
      <w:start w:val="1"/>
      <w:numFmt w:val="lowerLetter"/>
      <w:lvlText w:val="%8."/>
      <w:lvlJc w:val="left"/>
      <w:pPr>
        <w:ind w:left="6120" w:hanging="360"/>
      </w:pPr>
    </w:lvl>
    <w:lvl w:ilvl="8" w:tplc="1BFC0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DC4449C"/>
    <w:multiLevelType w:val="multilevel"/>
    <w:tmpl w:val="AAA27E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1">
    <w:nsid w:val="1BF95D71"/>
    <w:multiLevelType w:val="hybridMultilevel"/>
    <w:tmpl w:val="3B2423B8"/>
    <w:lvl w:ilvl="0" w:tplc="3BB0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A6F534" w:tentative="1">
      <w:start w:val="1"/>
      <w:numFmt w:val="lowerLetter"/>
      <w:lvlText w:val="%2."/>
      <w:lvlJc w:val="left"/>
      <w:pPr>
        <w:ind w:left="1440" w:hanging="360"/>
      </w:pPr>
    </w:lvl>
    <w:lvl w:ilvl="2" w:tplc="73142886" w:tentative="1">
      <w:start w:val="1"/>
      <w:numFmt w:val="lowerRoman"/>
      <w:lvlText w:val="%3."/>
      <w:lvlJc w:val="right"/>
      <w:pPr>
        <w:ind w:left="2160" w:hanging="180"/>
      </w:pPr>
    </w:lvl>
    <w:lvl w:ilvl="3" w:tplc="263874BE" w:tentative="1">
      <w:start w:val="1"/>
      <w:numFmt w:val="decimal"/>
      <w:lvlText w:val="%4."/>
      <w:lvlJc w:val="left"/>
      <w:pPr>
        <w:ind w:left="2880" w:hanging="360"/>
      </w:pPr>
    </w:lvl>
    <w:lvl w:ilvl="4" w:tplc="2612DF52" w:tentative="1">
      <w:start w:val="1"/>
      <w:numFmt w:val="lowerLetter"/>
      <w:lvlText w:val="%5."/>
      <w:lvlJc w:val="left"/>
      <w:pPr>
        <w:ind w:left="3600" w:hanging="360"/>
      </w:pPr>
    </w:lvl>
    <w:lvl w:ilvl="5" w:tplc="CA44157C" w:tentative="1">
      <w:start w:val="1"/>
      <w:numFmt w:val="lowerRoman"/>
      <w:lvlText w:val="%6."/>
      <w:lvlJc w:val="right"/>
      <w:pPr>
        <w:ind w:left="4320" w:hanging="180"/>
      </w:pPr>
    </w:lvl>
    <w:lvl w:ilvl="6" w:tplc="BE345D22" w:tentative="1">
      <w:start w:val="1"/>
      <w:numFmt w:val="decimal"/>
      <w:lvlText w:val="%7."/>
      <w:lvlJc w:val="left"/>
      <w:pPr>
        <w:ind w:left="5040" w:hanging="360"/>
      </w:pPr>
    </w:lvl>
    <w:lvl w:ilvl="7" w:tplc="714E1B1E" w:tentative="1">
      <w:start w:val="1"/>
      <w:numFmt w:val="lowerLetter"/>
      <w:lvlText w:val="%8."/>
      <w:lvlJc w:val="left"/>
      <w:pPr>
        <w:ind w:left="5760" w:hanging="360"/>
      </w:pPr>
    </w:lvl>
    <w:lvl w:ilvl="8" w:tplc="A4747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5590C7A"/>
    <w:multiLevelType w:val="hybridMultilevel"/>
    <w:tmpl w:val="CFFEB964"/>
    <w:lvl w:ilvl="0" w:tplc="3758758C">
      <w:start w:val="1"/>
      <w:numFmt w:val="decimal"/>
      <w:lvlText w:val="%1."/>
      <w:lvlJc w:val="left"/>
      <w:pPr>
        <w:ind w:left="1069" w:hanging="360"/>
      </w:pPr>
    </w:lvl>
    <w:lvl w:ilvl="1" w:tplc="0016BD48" w:tentative="1">
      <w:start w:val="1"/>
      <w:numFmt w:val="lowerLetter"/>
      <w:lvlText w:val="%2."/>
      <w:lvlJc w:val="left"/>
      <w:pPr>
        <w:ind w:left="1789" w:hanging="360"/>
      </w:pPr>
    </w:lvl>
    <w:lvl w:ilvl="2" w:tplc="2BEA355E" w:tentative="1">
      <w:start w:val="1"/>
      <w:numFmt w:val="lowerRoman"/>
      <w:lvlText w:val="%3."/>
      <w:lvlJc w:val="right"/>
      <w:pPr>
        <w:ind w:left="2509" w:hanging="180"/>
      </w:pPr>
    </w:lvl>
    <w:lvl w:ilvl="3" w:tplc="B0BA5976" w:tentative="1">
      <w:start w:val="1"/>
      <w:numFmt w:val="decimal"/>
      <w:lvlText w:val="%4."/>
      <w:lvlJc w:val="left"/>
      <w:pPr>
        <w:ind w:left="3229" w:hanging="360"/>
      </w:pPr>
    </w:lvl>
    <w:lvl w:ilvl="4" w:tplc="8EFCC18E" w:tentative="1">
      <w:start w:val="1"/>
      <w:numFmt w:val="lowerLetter"/>
      <w:lvlText w:val="%5."/>
      <w:lvlJc w:val="left"/>
      <w:pPr>
        <w:ind w:left="3949" w:hanging="360"/>
      </w:pPr>
    </w:lvl>
    <w:lvl w:ilvl="5" w:tplc="EDDA4D72" w:tentative="1">
      <w:start w:val="1"/>
      <w:numFmt w:val="lowerRoman"/>
      <w:lvlText w:val="%6."/>
      <w:lvlJc w:val="right"/>
      <w:pPr>
        <w:ind w:left="4669" w:hanging="180"/>
      </w:pPr>
    </w:lvl>
    <w:lvl w:ilvl="6" w:tplc="9C8625FA" w:tentative="1">
      <w:start w:val="1"/>
      <w:numFmt w:val="decimal"/>
      <w:lvlText w:val="%7."/>
      <w:lvlJc w:val="left"/>
      <w:pPr>
        <w:ind w:left="5389" w:hanging="360"/>
      </w:pPr>
    </w:lvl>
    <w:lvl w:ilvl="7" w:tplc="4182972C" w:tentative="1">
      <w:start w:val="1"/>
      <w:numFmt w:val="lowerLetter"/>
      <w:lvlText w:val="%8."/>
      <w:lvlJc w:val="left"/>
      <w:pPr>
        <w:ind w:left="6109" w:hanging="360"/>
      </w:pPr>
    </w:lvl>
    <w:lvl w:ilvl="8" w:tplc="FAD2DDE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3D076549"/>
    <w:multiLevelType w:val="hybridMultilevel"/>
    <w:tmpl w:val="FA8A3158"/>
    <w:lvl w:ilvl="0" w:tplc="0EA2D0B8">
      <w:start w:val="1"/>
      <w:numFmt w:val="decimal"/>
      <w:lvlText w:val="%1."/>
      <w:lvlJc w:val="left"/>
      <w:pPr>
        <w:ind w:left="1440" w:hanging="360"/>
      </w:pPr>
    </w:lvl>
    <w:lvl w:ilvl="1" w:tplc="CD8ABEBC" w:tentative="1">
      <w:start w:val="1"/>
      <w:numFmt w:val="lowerLetter"/>
      <w:lvlText w:val="%2."/>
      <w:lvlJc w:val="left"/>
      <w:pPr>
        <w:ind w:left="2160" w:hanging="360"/>
      </w:pPr>
    </w:lvl>
    <w:lvl w:ilvl="2" w:tplc="CB62283C" w:tentative="1">
      <w:start w:val="1"/>
      <w:numFmt w:val="lowerRoman"/>
      <w:lvlText w:val="%3."/>
      <w:lvlJc w:val="right"/>
      <w:pPr>
        <w:ind w:left="2880" w:hanging="180"/>
      </w:pPr>
    </w:lvl>
    <w:lvl w:ilvl="3" w:tplc="EF2AA8EE" w:tentative="1">
      <w:start w:val="1"/>
      <w:numFmt w:val="decimal"/>
      <w:lvlText w:val="%4."/>
      <w:lvlJc w:val="left"/>
      <w:pPr>
        <w:ind w:left="3600" w:hanging="360"/>
      </w:pPr>
    </w:lvl>
    <w:lvl w:ilvl="4" w:tplc="2A16E9AA" w:tentative="1">
      <w:start w:val="1"/>
      <w:numFmt w:val="lowerLetter"/>
      <w:lvlText w:val="%5."/>
      <w:lvlJc w:val="left"/>
      <w:pPr>
        <w:ind w:left="4320" w:hanging="360"/>
      </w:pPr>
    </w:lvl>
    <w:lvl w:ilvl="5" w:tplc="CF36C798" w:tentative="1">
      <w:start w:val="1"/>
      <w:numFmt w:val="lowerRoman"/>
      <w:lvlText w:val="%6."/>
      <w:lvlJc w:val="right"/>
      <w:pPr>
        <w:ind w:left="5040" w:hanging="180"/>
      </w:pPr>
    </w:lvl>
    <w:lvl w:ilvl="6" w:tplc="CB32E1AA" w:tentative="1">
      <w:start w:val="1"/>
      <w:numFmt w:val="decimal"/>
      <w:lvlText w:val="%7."/>
      <w:lvlJc w:val="left"/>
      <w:pPr>
        <w:ind w:left="5760" w:hanging="360"/>
      </w:pPr>
    </w:lvl>
    <w:lvl w:ilvl="7" w:tplc="FD24D6D2" w:tentative="1">
      <w:start w:val="1"/>
      <w:numFmt w:val="lowerLetter"/>
      <w:lvlText w:val="%8."/>
      <w:lvlJc w:val="left"/>
      <w:pPr>
        <w:ind w:left="6480" w:hanging="360"/>
      </w:pPr>
    </w:lvl>
    <w:lvl w:ilvl="8" w:tplc="DB6AF7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61AA08F0"/>
    <w:multiLevelType w:val="hybridMultilevel"/>
    <w:tmpl w:val="D4E636B0"/>
    <w:lvl w:ilvl="0" w:tplc="C074D564">
      <w:start w:val="1"/>
      <w:numFmt w:val="decimal"/>
      <w:lvlText w:val="%1."/>
      <w:lvlJc w:val="left"/>
      <w:pPr>
        <w:ind w:left="1515" w:hanging="360"/>
      </w:pPr>
    </w:lvl>
    <w:lvl w:ilvl="1" w:tplc="0D968B66" w:tentative="1">
      <w:start w:val="1"/>
      <w:numFmt w:val="lowerLetter"/>
      <w:lvlText w:val="%2."/>
      <w:lvlJc w:val="left"/>
      <w:pPr>
        <w:ind w:left="2235" w:hanging="360"/>
      </w:pPr>
    </w:lvl>
    <w:lvl w:ilvl="2" w:tplc="463CED6E" w:tentative="1">
      <w:start w:val="1"/>
      <w:numFmt w:val="lowerRoman"/>
      <w:lvlText w:val="%3."/>
      <w:lvlJc w:val="right"/>
      <w:pPr>
        <w:ind w:left="2955" w:hanging="180"/>
      </w:pPr>
    </w:lvl>
    <w:lvl w:ilvl="3" w:tplc="3500983E" w:tentative="1">
      <w:start w:val="1"/>
      <w:numFmt w:val="decimal"/>
      <w:lvlText w:val="%4."/>
      <w:lvlJc w:val="left"/>
      <w:pPr>
        <w:ind w:left="3675" w:hanging="360"/>
      </w:pPr>
    </w:lvl>
    <w:lvl w:ilvl="4" w:tplc="E8442B00" w:tentative="1">
      <w:start w:val="1"/>
      <w:numFmt w:val="lowerLetter"/>
      <w:lvlText w:val="%5."/>
      <w:lvlJc w:val="left"/>
      <w:pPr>
        <w:ind w:left="4395" w:hanging="360"/>
      </w:pPr>
    </w:lvl>
    <w:lvl w:ilvl="5" w:tplc="278817C2" w:tentative="1">
      <w:start w:val="1"/>
      <w:numFmt w:val="lowerRoman"/>
      <w:lvlText w:val="%6."/>
      <w:lvlJc w:val="right"/>
      <w:pPr>
        <w:ind w:left="5115" w:hanging="180"/>
      </w:pPr>
    </w:lvl>
    <w:lvl w:ilvl="6" w:tplc="DAB25CA6" w:tentative="1">
      <w:start w:val="1"/>
      <w:numFmt w:val="decimal"/>
      <w:lvlText w:val="%7."/>
      <w:lvlJc w:val="left"/>
      <w:pPr>
        <w:ind w:left="5835" w:hanging="360"/>
      </w:pPr>
    </w:lvl>
    <w:lvl w:ilvl="7" w:tplc="C38452E2" w:tentative="1">
      <w:start w:val="1"/>
      <w:numFmt w:val="lowerLetter"/>
      <w:lvlText w:val="%8."/>
      <w:lvlJc w:val="left"/>
      <w:pPr>
        <w:ind w:left="6555" w:hanging="360"/>
      </w:pPr>
    </w:lvl>
    <w:lvl w:ilvl="8" w:tplc="1E70046C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8E"/>
    <w:rsid w:val="0001084B"/>
    <w:rsid w:val="00013E48"/>
    <w:rsid w:val="00017A56"/>
    <w:rsid w:val="00020B2B"/>
    <w:rsid w:val="00024E89"/>
    <w:rsid w:val="00026AB4"/>
    <w:rsid w:val="000272A0"/>
    <w:rsid w:val="00027652"/>
    <w:rsid w:val="00036F58"/>
    <w:rsid w:val="00045962"/>
    <w:rsid w:val="00050704"/>
    <w:rsid w:val="000619F6"/>
    <w:rsid w:val="00061C4A"/>
    <w:rsid w:val="000648A8"/>
    <w:rsid w:val="0007261C"/>
    <w:rsid w:val="00076488"/>
    <w:rsid w:val="0007780A"/>
    <w:rsid w:val="000778D4"/>
    <w:rsid w:val="000826EA"/>
    <w:rsid w:val="0008403F"/>
    <w:rsid w:val="0008423A"/>
    <w:rsid w:val="00084777"/>
    <w:rsid w:val="00090398"/>
    <w:rsid w:val="00096818"/>
    <w:rsid w:val="000A4CD7"/>
    <w:rsid w:val="000B4A48"/>
    <w:rsid w:val="000C32C2"/>
    <w:rsid w:val="000C3AF5"/>
    <w:rsid w:val="000C59F4"/>
    <w:rsid w:val="000E3AAB"/>
    <w:rsid w:val="000E3CC5"/>
    <w:rsid w:val="000E52CB"/>
    <w:rsid w:val="000F0214"/>
    <w:rsid w:val="00106138"/>
    <w:rsid w:val="001076A4"/>
    <w:rsid w:val="001156ED"/>
    <w:rsid w:val="00121107"/>
    <w:rsid w:val="001278F3"/>
    <w:rsid w:val="00131E01"/>
    <w:rsid w:val="00133690"/>
    <w:rsid w:val="00133DC7"/>
    <w:rsid w:val="001355FC"/>
    <w:rsid w:val="00137895"/>
    <w:rsid w:val="001441DE"/>
    <w:rsid w:val="001463D7"/>
    <w:rsid w:val="00151EAF"/>
    <w:rsid w:val="00157998"/>
    <w:rsid w:val="00164E2A"/>
    <w:rsid w:val="001675B9"/>
    <w:rsid w:val="00176209"/>
    <w:rsid w:val="001766BC"/>
    <w:rsid w:val="00176AD3"/>
    <w:rsid w:val="00181BB2"/>
    <w:rsid w:val="001837D4"/>
    <w:rsid w:val="00184FE3"/>
    <w:rsid w:val="00186D1A"/>
    <w:rsid w:val="001932FE"/>
    <w:rsid w:val="00195890"/>
    <w:rsid w:val="001A458F"/>
    <w:rsid w:val="001A5794"/>
    <w:rsid w:val="001A7E9E"/>
    <w:rsid w:val="001B57AD"/>
    <w:rsid w:val="001D054A"/>
    <w:rsid w:val="001E50CF"/>
    <w:rsid w:val="001F106F"/>
    <w:rsid w:val="00207903"/>
    <w:rsid w:val="00213619"/>
    <w:rsid w:val="002145FE"/>
    <w:rsid w:val="00217DDB"/>
    <w:rsid w:val="00222801"/>
    <w:rsid w:val="0022646F"/>
    <w:rsid w:val="0022673A"/>
    <w:rsid w:val="00226FAA"/>
    <w:rsid w:val="00233F10"/>
    <w:rsid w:val="00235CB6"/>
    <w:rsid w:val="002369A8"/>
    <w:rsid w:val="00241263"/>
    <w:rsid w:val="00244096"/>
    <w:rsid w:val="0024672A"/>
    <w:rsid w:val="00256EAF"/>
    <w:rsid w:val="00271600"/>
    <w:rsid w:val="00272787"/>
    <w:rsid w:val="00275521"/>
    <w:rsid w:val="0028568F"/>
    <w:rsid w:val="00286C31"/>
    <w:rsid w:val="00287643"/>
    <w:rsid w:val="00291B81"/>
    <w:rsid w:val="00296A8B"/>
    <w:rsid w:val="002A13BD"/>
    <w:rsid w:val="002A6A82"/>
    <w:rsid w:val="002A6D8B"/>
    <w:rsid w:val="002A7F2C"/>
    <w:rsid w:val="002B0276"/>
    <w:rsid w:val="002B0F51"/>
    <w:rsid w:val="002B31A4"/>
    <w:rsid w:val="002B378B"/>
    <w:rsid w:val="002B40E8"/>
    <w:rsid w:val="002B4660"/>
    <w:rsid w:val="002B4FF5"/>
    <w:rsid w:val="002C08B6"/>
    <w:rsid w:val="002D5DF4"/>
    <w:rsid w:val="002F4680"/>
    <w:rsid w:val="002F5361"/>
    <w:rsid w:val="002F55A3"/>
    <w:rsid w:val="00312A25"/>
    <w:rsid w:val="00313E19"/>
    <w:rsid w:val="00320F2A"/>
    <w:rsid w:val="00334866"/>
    <w:rsid w:val="00344ABB"/>
    <w:rsid w:val="00351BAC"/>
    <w:rsid w:val="00351F7D"/>
    <w:rsid w:val="003671DC"/>
    <w:rsid w:val="00373D3C"/>
    <w:rsid w:val="0038148C"/>
    <w:rsid w:val="00384545"/>
    <w:rsid w:val="00386E06"/>
    <w:rsid w:val="00387C3D"/>
    <w:rsid w:val="003912FC"/>
    <w:rsid w:val="003915AA"/>
    <w:rsid w:val="00392EFF"/>
    <w:rsid w:val="00394A3B"/>
    <w:rsid w:val="003A04F2"/>
    <w:rsid w:val="003A1987"/>
    <w:rsid w:val="003A31FC"/>
    <w:rsid w:val="003A41FC"/>
    <w:rsid w:val="003B6217"/>
    <w:rsid w:val="003C09F7"/>
    <w:rsid w:val="003C1890"/>
    <w:rsid w:val="003C31BA"/>
    <w:rsid w:val="003C510C"/>
    <w:rsid w:val="003C7103"/>
    <w:rsid w:val="003D0F52"/>
    <w:rsid w:val="003D290F"/>
    <w:rsid w:val="003D4731"/>
    <w:rsid w:val="003D58C2"/>
    <w:rsid w:val="003E5A23"/>
    <w:rsid w:val="003F7DEE"/>
    <w:rsid w:val="00400D22"/>
    <w:rsid w:val="00401A7D"/>
    <w:rsid w:val="0040580A"/>
    <w:rsid w:val="0041034E"/>
    <w:rsid w:val="00410823"/>
    <w:rsid w:val="0041117D"/>
    <w:rsid w:val="00421054"/>
    <w:rsid w:val="004338C2"/>
    <w:rsid w:val="00433E0D"/>
    <w:rsid w:val="00440B68"/>
    <w:rsid w:val="00453067"/>
    <w:rsid w:val="00454DEB"/>
    <w:rsid w:val="00456881"/>
    <w:rsid w:val="00457897"/>
    <w:rsid w:val="0046116D"/>
    <w:rsid w:val="00464BB9"/>
    <w:rsid w:val="00466D07"/>
    <w:rsid w:val="00470A55"/>
    <w:rsid w:val="00470C09"/>
    <w:rsid w:val="00475C1D"/>
    <w:rsid w:val="00482CE3"/>
    <w:rsid w:val="0048646C"/>
    <w:rsid w:val="00487134"/>
    <w:rsid w:val="004A0E44"/>
    <w:rsid w:val="004B210A"/>
    <w:rsid w:val="004C4A20"/>
    <w:rsid w:val="004C4D02"/>
    <w:rsid w:val="004C7658"/>
    <w:rsid w:val="004D3B87"/>
    <w:rsid w:val="004D77A9"/>
    <w:rsid w:val="004E1FF0"/>
    <w:rsid w:val="004E7421"/>
    <w:rsid w:val="0050024C"/>
    <w:rsid w:val="00500E2C"/>
    <w:rsid w:val="0050422A"/>
    <w:rsid w:val="00507E90"/>
    <w:rsid w:val="00517462"/>
    <w:rsid w:val="00521ACD"/>
    <w:rsid w:val="00522DCB"/>
    <w:rsid w:val="005327D3"/>
    <w:rsid w:val="00557679"/>
    <w:rsid w:val="00557BAC"/>
    <w:rsid w:val="00571104"/>
    <w:rsid w:val="005853D1"/>
    <w:rsid w:val="005854EC"/>
    <w:rsid w:val="00587DC1"/>
    <w:rsid w:val="005943C6"/>
    <w:rsid w:val="005A0C8A"/>
    <w:rsid w:val="005A37DC"/>
    <w:rsid w:val="005A3CB1"/>
    <w:rsid w:val="005A5399"/>
    <w:rsid w:val="005A6938"/>
    <w:rsid w:val="005A7821"/>
    <w:rsid w:val="005B204B"/>
    <w:rsid w:val="005B6E59"/>
    <w:rsid w:val="005C0957"/>
    <w:rsid w:val="005C58B2"/>
    <w:rsid w:val="005D1514"/>
    <w:rsid w:val="005E3EAE"/>
    <w:rsid w:val="005E4F2D"/>
    <w:rsid w:val="005E6C77"/>
    <w:rsid w:val="005F1CC1"/>
    <w:rsid w:val="005F5413"/>
    <w:rsid w:val="005F75AD"/>
    <w:rsid w:val="00602DC0"/>
    <w:rsid w:val="00605AA6"/>
    <w:rsid w:val="0061447C"/>
    <w:rsid w:val="00616D26"/>
    <w:rsid w:val="00624DFE"/>
    <w:rsid w:val="00636E09"/>
    <w:rsid w:val="00641400"/>
    <w:rsid w:val="00643F2D"/>
    <w:rsid w:val="00652033"/>
    <w:rsid w:val="00653FB8"/>
    <w:rsid w:val="006556DD"/>
    <w:rsid w:val="00657D94"/>
    <w:rsid w:val="00663816"/>
    <w:rsid w:val="00670EFF"/>
    <w:rsid w:val="0067237A"/>
    <w:rsid w:val="00672C62"/>
    <w:rsid w:val="00674186"/>
    <w:rsid w:val="00684EC5"/>
    <w:rsid w:val="00686298"/>
    <w:rsid w:val="0069005C"/>
    <w:rsid w:val="00694FDC"/>
    <w:rsid w:val="006B5395"/>
    <w:rsid w:val="006C1574"/>
    <w:rsid w:val="006C3E31"/>
    <w:rsid w:val="006C787C"/>
    <w:rsid w:val="006D3F3A"/>
    <w:rsid w:val="006D58DC"/>
    <w:rsid w:val="006D6677"/>
    <w:rsid w:val="006F3DD9"/>
    <w:rsid w:val="00700401"/>
    <w:rsid w:val="007009CD"/>
    <w:rsid w:val="00700D95"/>
    <w:rsid w:val="00707C8E"/>
    <w:rsid w:val="00713312"/>
    <w:rsid w:val="00723A30"/>
    <w:rsid w:val="00731DCD"/>
    <w:rsid w:val="007358C3"/>
    <w:rsid w:val="00742A01"/>
    <w:rsid w:val="00757BA8"/>
    <w:rsid w:val="007615CD"/>
    <w:rsid w:val="00762092"/>
    <w:rsid w:val="00764F80"/>
    <w:rsid w:val="007654F4"/>
    <w:rsid w:val="007669DB"/>
    <w:rsid w:val="00767437"/>
    <w:rsid w:val="00770397"/>
    <w:rsid w:val="00776D08"/>
    <w:rsid w:val="00777459"/>
    <w:rsid w:val="00780459"/>
    <w:rsid w:val="0079265D"/>
    <w:rsid w:val="007A5131"/>
    <w:rsid w:val="007B4609"/>
    <w:rsid w:val="007B4D53"/>
    <w:rsid w:val="007B78AF"/>
    <w:rsid w:val="007C1258"/>
    <w:rsid w:val="007C6754"/>
    <w:rsid w:val="007D26B3"/>
    <w:rsid w:val="007D7DE1"/>
    <w:rsid w:val="007F0D00"/>
    <w:rsid w:val="00805468"/>
    <w:rsid w:val="00813C9A"/>
    <w:rsid w:val="00817112"/>
    <w:rsid w:val="008327F0"/>
    <w:rsid w:val="00832AEB"/>
    <w:rsid w:val="00852CF8"/>
    <w:rsid w:val="00864DAA"/>
    <w:rsid w:val="00866C1C"/>
    <w:rsid w:val="00866FBC"/>
    <w:rsid w:val="008715FA"/>
    <w:rsid w:val="00876EEA"/>
    <w:rsid w:val="00882C2E"/>
    <w:rsid w:val="00883F14"/>
    <w:rsid w:val="00884C4D"/>
    <w:rsid w:val="00884D36"/>
    <w:rsid w:val="00886486"/>
    <w:rsid w:val="0089467E"/>
    <w:rsid w:val="00895EFB"/>
    <w:rsid w:val="0089772E"/>
    <w:rsid w:val="008B3970"/>
    <w:rsid w:val="008B3FD5"/>
    <w:rsid w:val="008B7FE2"/>
    <w:rsid w:val="008C2FEF"/>
    <w:rsid w:val="008C35C5"/>
    <w:rsid w:val="008D7BD5"/>
    <w:rsid w:val="008E031C"/>
    <w:rsid w:val="008E6297"/>
    <w:rsid w:val="008E6FE7"/>
    <w:rsid w:val="008E74B3"/>
    <w:rsid w:val="008F17B2"/>
    <w:rsid w:val="008F2479"/>
    <w:rsid w:val="008F3B05"/>
    <w:rsid w:val="00906EC8"/>
    <w:rsid w:val="00913408"/>
    <w:rsid w:val="0091632C"/>
    <w:rsid w:val="0092175D"/>
    <w:rsid w:val="009226D0"/>
    <w:rsid w:val="00922977"/>
    <w:rsid w:val="00922D76"/>
    <w:rsid w:val="00924C05"/>
    <w:rsid w:val="00925ECD"/>
    <w:rsid w:val="00926A34"/>
    <w:rsid w:val="009303C4"/>
    <w:rsid w:val="00930727"/>
    <w:rsid w:val="009346F0"/>
    <w:rsid w:val="00935945"/>
    <w:rsid w:val="00940438"/>
    <w:rsid w:val="00941615"/>
    <w:rsid w:val="00943886"/>
    <w:rsid w:val="00946D15"/>
    <w:rsid w:val="00952A53"/>
    <w:rsid w:val="009603FD"/>
    <w:rsid w:val="0096418A"/>
    <w:rsid w:val="00967CD5"/>
    <w:rsid w:val="0097056B"/>
    <w:rsid w:val="009718A8"/>
    <w:rsid w:val="00976972"/>
    <w:rsid w:val="00976B56"/>
    <w:rsid w:val="00984012"/>
    <w:rsid w:val="00986E6B"/>
    <w:rsid w:val="00991547"/>
    <w:rsid w:val="009A03AA"/>
    <w:rsid w:val="009A0D04"/>
    <w:rsid w:val="009A2F66"/>
    <w:rsid w:val="009A4967"/>
    <w:rsid w:val="009A6292"/>
    <w:rsid w:val="009B4448"/>
    <w:rsid w:val="009B4AE8"/>
    <w:rsid w:val="009B5E92"/>
    <w:rsid w:val="009B668A"/>
    <w:rsid w:val="009C43B6"/>
    <w:rsid w:val="009D3A07"/>
    <w:rsid w:val="009D49A2"/>
    <w:rsid w:val="009D6366"/>
    <w:rsid w:val="009E06C6"/>
    <w:rsid w:val="009E3D8D"/>
    <w:rsid w:val="009F0526"/>
    <w:rsid w:val="009F3695"/>
    <w:rsid w:val="00A14DF1"/>
    <w:rsid w:val="00A159D7"/>
    <w:rsid w:val="00A20644"/>
    <w:rsid w:val="00A2661C"/>
    <w:rsid w:val="00A339EF"/>
    <w:rsid w:val="00A35CBC"/>
    <w:rsid w:val="00A36BBE"/>
    <w:rsid w:val="00A42471"/>
    <w:rsid w:val="00A42806"/>
    <w:rsid w:val="00A45A5B"/>
    <w:rsid w:val="00A46892"/>
    <w:rsid w:val="00A469A6"/>
    <w:rsid w:val="00A470C5"/>
    <w:rsid w:val="00A511E3"/>
    <w:rsid w:val="00A52696"/>
    <w:rsid w:val="00A53761"/>
    <w:rsid w:val="00A63815"/>
    <w:rsid w:val="00A641F6"/>
    <w:rsid w:val="00A7686C"/>
    <w:rsid w:val="00A80CA0"/>
    <w:rsid w:val="00A83BAD"/>
    <w:rsid w:val="00AA2CF6"/>
    <w:rsid w:val="00AA3678"/>
    <w:rsid w:val="00AB013A"/>
    <w:rsid w:val="00AB0630"/>
    <w:rsid w:val="00AB1CF0"/>
    <w:rsid w:val="00AB60E1"/>
    <w:rsid w:val="00AB7D81"/>
    <w:rsid w:val="00AC27A6"/>
    <w:rsid w:val="00AC2AF3"/>
    <w:rsid w:val="00AC3C12"/>
    <w:rsid w:val="00AC71B7"/>
    <w:rsid w:val="00AD3085"/>
    <w:rsid w:val="00AD7245"/>
    <w:rsid w:val="00AE0C82"/>
    <w:rsid w:val="00AE6DCB"/>
    <w:rsid w:val="00AF0670"/>
    <w:rsid w:val="00AF268E"/>
    <w:rsid w:val="00AF3B9A"/>
    <w:rsid w:val="00AF695C"/>
    <w:rsid w:val="00AF6BD5"/>
    <w:rsid w:val="00B02913"/>
    <w:rsid w:val="00B04B54"/>
    <w:rsid w:val="00B1259A"/>
    <w:rsid w:val="00B2254B"/>
    <w:rsid w:val="00B23817"/>
    <w:rsid w:val="00B30C89"/>
    <w:rsid w:val="00B342E7"/>
    <w:rsid w:val="00B3476B"/>
    <w:rsid w:val="00B34865"/>
    <w:rsid w:val="00B4698A"/>
    <w:rsid w:val="00B551AA"/>
    <w:rsid w:val="00B57DD8"/>
    <w:rsid w:val="00B711F6"/>
    <w:rsid w:val="00B721CA"/>
    <w:rsid w:val="00B76CE5"/>
    <w:rsid w:val="00B842D3"/>
    <w:rsid w:val="00B87983"/>
    <w:rsid w:val="00B90317"/>
    <w:rsid w:val="00B92529"/>
    <w:rsid w:val="00B96149"/>
    <w:rsid w:val="00B9703F"/>
    <w:rsid w:val="00BA0D72"/>
    <w:rsid w:val="00BA6793"/>
    <w:rsid w:val="00BB0F0E"/>
    <w:rsid w:val="00BC016A"/>
    <w:rsid w:val="00BD3D0E"/>
    <w:rsid w:val="00BD536F"/>
    <w:rsid w:val="00BE081D"/>
    <w:rsid w:val="00BE1253"/>
    <w:rsid w:val="00BE20AA"/>
    <w:rsid w:val="00BE3B52"/>
    <w:rsid w:val="00BE6A1A"/>
    <w:rsid w:val="00BF6BE4"/>
    <w:rsid w:val="00C00B52"/>
    <w:rsid w:val="00C03399"/>
    <w:rsid w:val="00C041A5"/>
    <w:rsid w:val="00C06607"/>
    <w:rsid w:val="00C06C02"/>
    <w:rsid w:val="00C079A2"/>
    <w:rsid w:val="00C07D16"/>
    <w:rsid w:val="00C13D11"/>
    <w:rsid w:val="00C15DD9"/>
    <w:rsid w:val="00C213B3"/>
    <w:rsid w:val="00C232B3"/>
    <w:rsid w:val="00C24A7D"/>
    <w:rsid w:val="00C332BA"/>
    <w:rsid w:val="00C37800"/>
    <w:rsid w:val="00C42D4C"/>
    <w:rsid w:val="00C45D01"/>
    <w:rsid w:val="00C5191C"/>
    <w:rsid w:val="00C51BD4"/>
    <w:rsid w:val="00C51FC0"/>
    <w:rsid w:val="00C52CF0"/>
    <w:rsid w:val="00C55552"/>
    <w:rsid w:val="00C56C31"/>
    <w:rsid w:val="00C60B72"/>
    <w:rsid w:val="00C65CC7"/>
    <w:rsid w:val="00C71E7E"/>
    <w:rsid w:val="00C7426F"/>
    <w:rsid w:val="00C75982"/>
    <w:rsid w:val="00C80F7F"/>
    <w:rsid w:val="00C83F24"/>
    <w:rsid w:val="00C9437F"/>
    <w:rsid w:val="00CB1EB4"/>
    <w:rsid w:val="00CB6AFF"/>
    <w:rsid w:val="00CC2349"/>
    <w:rsid w:val="00CD2B91"/>
    <w:rsid w:val="00CE0B2C"/>
    <w:rsid w:val="00CE415F"/>
    <w:rsid w:val="00CE6EBA"/>
    <w:rsid w:val="00CF12F1"/>
    <w:rsid w:val="00CF1812"/>
    <w:rsid w:val="00CF2AC9"/>
    <w:rsid w:val="00CF3AEC"/>
    <w:rsid w:val="00CF4C65"/>
    <w:rsid w:val="00CF6FB0"/>
    <w:rsid w:val="00CF7CC5"/>
    <w:rsid w:val="00D018BF"/>
    <w:rsid w:val="00D0229E"/>
    <w:rsid w:val="00D14B43"/>
    <w:rsid w:val="00D34D20"/>
    <w:rsid w:val="00D4659B"/>
    <w:rsid w:val="00D467AA"/>
    <w:rsid w:val="00D47568"/>
    <w:rsid w:val="00D50621"/>
    <w:rsid w:val="00D54A0D"/>
    <w:rsid w:val="00D60141"/>
    <w:rsid w:val="00D604B6"/>
    <w:rsid w:val="00D61A2C"/>
    <w:rsid w:val="00D634B5"/>
    <w:rsid w:val="00D67092"/>
    <w:rsid w:val="00D73DBD"/>
    <w:rsid w:val="00D765C3"/>
    <w:rsid w:val="00D812FB"/>
    <w:rsid w:val="00D84906"/>
    <w:rsid w:val="00D870FF"/>
    <w:rsid w:val="00D9091E"/>
    <w:rsid w:val="00D93381"/>
    <w:rsid w:val="00DA2FE7"/>
    <w:rsid w:val="00DB0EF6"/>
    <w:rsid w:val="00DB1421"/>
    <w:rsid w:val="00DC35D8"/>
    <w:rsid w:val="00DC6B87"/>
    <w:rsid w:val="00DD3C63"/>
    <w:rsid w:val="00DD4268"/>
    <w:rsid w:val="00DE0AF4"/>
    <w:rsid w:val="00DE2830"/>
    <w:rsid w:val="00DE2E39"/>
    <w:rsid w:val="00DE30DB"/>
    <w:rsid w:val="00DF2687"/>
    <w:rsid w:val="00DF6536"/>
    <w:rsid w:val="00DF73D3"/>
    <w:rsid w:val="00E12880"/>
    <w:rsid w:val="00E33A6F"/>
    <w:rsid w:val="00E35A47"/>
    <w:rsid w:val="00E40416"/>
    <w:rsid w:val="00E4458B"/>
    <w:rsid w:val="00E57BE6"/>
    <w:rsid w:val="00E6581F"/>
    <w:rsid w:val="00E7080A"/>
    <w:rsid w:val="00E70F8D"/>
    <w:rsid w:val="00E81F76"/>
    <w:rsid w:val="00E84C29"/>
    <w:rsid w:val="00E90E6A"/>
    <w:rsid w:val="00E91078"/>
    <w:rsid w:val="00E92BC5"/>
    <w:rsid w:val="00EA316E"/>
    <w:rsid w:val="00EA5F68"/>
    <w:rsid w:val="00EA7554"/>
    <w:rsid w:val="00EA768E"/>
    <w:rsid w:val="00EB3468"/>
    <w:rsid w:val="00EB4EC7"/>
    <w:rsid w:val="00EB5822"/>
    <w:rsid w:val="00EC1434"/>
    <w:rsid w:val="00EC5796"/>
    <w:rsid w:val="00ED05F2"/>
    <w:rsid w:val="00ED0C1C"/>
    <w:rsid w:val="00ED7BFB"/>
    <w:rsid w:val="00EE06F5"/>
    <w:rsid w:val="00EE76C5"/>
    <w:rsid w:val="00EF3EE8"/>
    <w:rsid w:val="00F013CA"/>
    <w:rsid w:val="00F018E4"/>
    <w:rsid w:val="00F01AF6"/>
    <w:rsid w:val="00F02EF5"/>
    <w:rsid w:val="00F06AC9"/>
    <w:rsid w:val="00F15F67"/>
    <w:rsid w:val="00F16C45"/>
    <w:rsid w:val="00F21808"/>
    <w:rsid w:val="00F26377"/>
    <w:rsid w:val="00F323FA"/>
    <w:rsid w:val="00F33536"/>
    <w:rsid w:val="00F34369"/>
    <w:rsid w:val="00F367EA"/>
    <w:rsid w:val="00F407A6"/>
    <w:rsid w:val="00F430C3"/>
    <w:rsid w:val="00F50AF5"/>
    <w:rsid w:val="00F60A19"/>
    <w:rsid w:val="00F75F35"/>
    <w:rsid w:val="00F77E58"/>
    <w:rsid w:val="00F8283A"/>
    <w:rsid w:val="00F855FA"/>
    <w:rsid w:val="00F94762"/>
    <w:rsid w:val="00F95516"/>
    <w:rsid w:val="00F95D66"/>
    <w:rsid w:val="00F97C47"/>
    <w:rsid w:val="00FA1A30"/>
    <w:rsid w:val="00FA5E2E"/>
    <w:rsid w:val="00FB3B45"/>
    <w:rsid w:val="00FB535C"/>
    <w:rsid w:val="00FC0030"/>
    <w:rsid w:val="00FC0CB2"/>
    <w:rsid w:val="00FC5EA9"/>
    <w:rsid w:val="00FC777F"/>
    <w:rsid w:val="00FD7997"/>
    <w:rsid w:val="00FF1ED1"/>
    <w:rsid w:val="00FF3489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1B43A8E"/>
  <w15:chartTrackingRefBased/>
  <w15:docId w15:val="{2DF34510-E543-4BF4-B727-6B696574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link w:val="HeaderChar"/>
    <w:uiPriority w:val="99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rsid w:val="003A31F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A1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1987"/>
    <w:rPr>
      <w:sz w:val="24"/>
      <w:szCs w:val="24"/>
      <w:lang w:eastAsia="en-US"/>
    </w:rPr>
  </w:style>
  <w:style w:type="character" w:customStyle="1" w:styleId="FontStyle11">
    <w:name w:val="Font Style11"/>
    <w:rsid w:val="003A1987"/>
    <w:rPr>
      <w:rFonts w:ascii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9B5E92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D4731"/>
    <w:rPr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D4731"/>
    <w:rPr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7652"/>
    <w:rPr>
      <w:sz w:val="24"/>
      <w:szCs w:val="24"/>
      <w:lang w:eastAsia="en-US"/>
    </w:rPr>
  </w:style>
  <w:style w:type="paragraph" w:customStyle="1" w:styleId="naisf">
    <w:name w:val="naisf"/>
    <w:basedOn w:val="Normal"/>
    <w:link w:val="naisfChar"/>
    <w:rsid w:val="00027652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9F36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dy">
    <w:name w:val="Body"/>
    <w:rsid w:val="00351F7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351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94C238F934CF4843610D482CC7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4B3B-FFE4-436B-8167-9C57249A07C9}"/>
      </w:docPartPr>
      <w:docPartBody>
        <w:p w:rsidR="0061447C" w:rsidRDefault="00AB573E" w:rsidP="00DB1421">
          <w:pPr>
            <w:pStyle w:val="DD994C238F934CF4843610D482CC77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421"/>
    <w:rsid w:val="00290F8A"/>
    <w:rsid w:val="0061447C"/>
    <w:rsid w:val="00AB573E"/>
    <w:rsid w:val="00D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994C238F934CF4843610D482CC7724">
    <w:name w:val="DD994C238F934CF4843610D482CC7724"/>
    <w:rsid w:val="00DB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CA71-E810-43A2-AEBF-7E19A5D0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akciju sabiedrības “Privatizācijas aģentūra” valdījumā esošo būvju nodošanu Aizsardzības ministrijas valdījumā</vt:lpstr>
      <vt:lpstr>Par valsts nekustamā īpašuma nodošanu Zemkopības ministrijas valdījumā</vt:lpstr>
    </vt:vector>
  </TitlesOfParts>
  <Manager>VAMOIC</Manager>
  <Company>Aizsardzības ministrija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“Privatizācijas aģentūra” valdījumā esošo būvju nodošanu Aizsardzības ministrijas valdījumā</dc:title>
  <dc:subject>Rīkojuma projekts</dc:subject>
  <dc:creator>Jānis Balčūns</dc:creator>
  <dc:description>Janis.Balcuns@vamoic.gov.lv; 67300230</dc:description>
  <cp:lastModifiedBy>Leontine Babkina</cp:lastModifiedBy>
  <cp:revision>10</cp:revision>
  <cp:lastPrinted>2019-06-28T07:53:00Z</cp:lastPrinted>
  <dcterms:created xsi:type="dcterms:W3CDTF">2019-06-21T08:35:00Z</dcterms:created>
  <dcterms:modified xsi:type="dcterms:W3CDTF">2019-07-10T07:25:00Z</dcterms:modified>
</cp:coreProperties>
</file>